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84F65" w14:textId="77777777" w:rsidR="00EC2C8B" w:rsidRPr="002F70F5" w:rsidRDefault="00EC2C8B" w:rsidP="00EC2C8B">
      <w:pPr>
        <w:spacing w:after="0" w:line="240" w:lineRule="auto"/>
        <w:jc w:val="center"/>
        <w:rPr>
          <w:rFonts w:ascii="Georgia" w:eastAsia="Times New Roman" w:hAnsi="Georgia" w:cs="Times New Roman"/>
        </w:rPr>
      </w:pPr>
      <w:r w:rsidRPr="002F70F5">
        <w:rPr>
          <w:rFonts w:ascii="Georgia" w:eastAsia="Times New Roman" w:hAnsi="Georgia" w:cs="Times New Roman"/>
        </w:rPr>
        <w:t xml:space="preserve">School </w:t>
      </w:r>
      <w:bookmarkStart w:id="0" w:name="_GoBack"/>
      <w:bookmarkEnd w:id="0"/>
      <w:r w:rsidRPr="002F70F5">
        <w:rPr>
          <w:rFonts w:ascii="Georgia" w:eastAsia="Times New Roman" w:hAnsi="Georgia" w:cs="Times New Roman"/>
        </w:rPr>
        <w:t>Building Authority of West Virginia</w:t>
      </w:r>
    </w:p>
    <w:p w14:paraId="1FEAB813" w14:textId="77777777" w:rsidR="00EC2C8B" w:rsidRPr="002F70F5" w:rsidRDefault="00EC2C8B" w:rsidP="00EC2C8B">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NOTICE OF NON-COMPLIANCE WITH PROJECT REQUIREMENTS</w:t>
      </w:r>
    </w:p>
    <w:p w14:paraId="0AA47757" w14:textId="77777777" w:rsidR="00EC2C8B" w:rsidRPr="002F70F5" w:rsidRDefault="00EC2C8B" w:rsidP="00EC2C8B">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SBA FORM 407-A</w:t>
      </w:r>
    </w:p>
    <w:p w14:paraId="6282EE30" w14:textId="77777777" w:rsidR="00EC2C8B" w:rsidRPr="002F70F5" w:rsidRDefault="00EC2C8B" w:rsidP="00EC2C8B">
      <w:pPr>
        <w:spacing w:after="0" w:line="240" w:lineRule="auto"/>
        <w:jc w:val="center"/>
        <w:rPr>
          <w:rFonts w:ascii="Times New Roman" w:eastAsia="Times New Roman" w:hAnsi="Times New Roman" w:cs="Times New Roman"/>
        </w:rPr>
      </w:pPr>
    </w:p>
    <w:p w14:paraId="53F8A05F"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Project Name: ______________________________________ </w:t>
      </w:r>
      <w:r w:rsidRPr="002F70F5">
        <w:rPr>
          <w:rFonts w:ascii="Times New Roman" w:eastAsia="Times New Roman" w:hAnsi="Times New Roman" w:cs="Times New Roman"/>
        </w:rPr>
        <w:tab/>
        <w:t>County: _________________________</w:t>
      </w:r>
    </w:p>
    <w:p w14:paraId="042D3CCC" w14:textId="77777777" w:rsidR="00EC2C8B" w:rsidRPr="002F70F5" w:rsidRDefault="00EC2C8B" w:rsidP="00EC2C8B">
      <w:pPr>
        <w:spacing w:after="0" w:line="240" w:lineRule="auto"/>
        <w:rPr>
          <w:rFonts w:ascii="Times New Roman" w:eastAsia="Times New Roman" w:hAnsi="Times New Roman" w:cs="Times New Roman"/>
        </w:rPr>
      </w:pPr>
    </w:p>
    <w:p w14:paraId="5682213E"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Contractor: _________________________________________</w:t>
      </w:r>
      <w:r w:rsidRPr="002F70F5">
        <w:rPr>
          <w:rFonts w:ascii="Times New Roman" w:eastAsia="Times New Roman" w:hAnsi="Times New Roman" w:cs="Times New Roman"/>
        </w:rPr>
        <w:tab/>
        <w:t>Date: ___________________________</w:t>
      </w:r>
    </w:p>
    <w:p w14:paraId="59423E22" w14:textId="77777777" w:rsidR="00EC2C8B" w:rsidRPr="002F70F5" w:rsidRDefault="00EC2C8B" w:rsidP="00EC2C8B">
      <w:pPr>
        <w:spacing w:after="0" w:line="240" w:lineRule="auto"/>
        <w:rPr>
          <w:rFonts w:ascii="Times New Roman" w:eastAsia="Times New Roman" w:hAnsi="Times New Roman" w:cs="Times New Roman"/>
        </w:rPr>
      </w:pPr>
    </w:p>
    <w:p w14:paraId="5D568CCB" w14:textId="77777777" w:rsidR="00EC2C8B" w:rsidRPr="002F70F5" w:rsidRDefault="00EC2C8B" w:rsidP="00EC2C8B">
      <w:pPr>
        <w:spacing w:after="0" w:line="240" w:lineRule="auto"/>
        <w:rPr>
          <w:rFonts w:ascii="Times New Roman" w:eastAsia="Times New Roman" w:hAnsi="Times New Roman" w:cs="Times New Roman"/>
        </w:rPr>
      </w:pPr>
    </w:p>
    <w:p w14:paraId="5C643DE8" w14:textId="77777777" w:rsidR="00EC2C8B" w:rsidRPr="002F70F5" w:rsidRDefault="00EC2C8B" w:rsidP="00EC2C8B">
      <w:pPr>
        <w:spacing w:after="0" w:line="240" w:lineRule="auto"/>
        <w:rPr>
          <w:rFonts w:ascii="Times New Roman" w:eastAsia="Times New Roman" w:hAnsi="Times New Roman" w:cs="Times New Roman"/>
          <w:szCs w:val="20"/>
        </w:rPr>
      </w:pPr>
      <w:r w:rsidRPr="002F70F5">
        <w:rPr>
          <w:rFonts w:ascii="Times New Roman" w:eastAsia="Times New Roman" w:hAnsi="Times New Roman" w:cs="Times New Roman"/>
        </w:rPr>
        <w:t xml:space="preserve">To: </w:t>
      </w:r>
      <w:r w:rsidRPr="002F70F5">
        <w:rPr>
          <w:rFonts w:ascii="Times New Roman" w:eastAsia="Times New Roman" w:hAnsi="Times New Roman" w:cs="Times New Roman"/>
        </w:rPr>
        <w:tab/>
      </w:r>
      <w:r w:rsidRPr="002F70F5">
        <w:rPr>
          <w:rFonts w:ascii="Times New Roman" w:eastAsia="Times New Roman" w:hAnsi="Times New Roman" w:cs="Times New Roman"/>
          <w:szCs w:val="20"/>
        </w:rPr>
        <w:t xml:space="preserve">Name: </w:t>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r>
      <w:r w:rsidRPr="002F70F5">
        <w:rPr>
          <w:rFonts w:ascii="Times New Roman" w:eastAsia="Times New Roman" w:hAnsi="Times New Roman" w:cs="Times New Roman"/>
        </w:rPr>
        <w:t>__________________________</w:t>
      </w:r>
    </w:p>
    <w:p w14:paraId="0CA7D848" w14:textId="77777777" w:rsidR="00EC2C8B" w:rsidRPr="002F70F5" w:rsidRDefault="00EC2C8B" w:rsidP="00EC2C8B">
      <w:pP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t xml:space="preserve">Position: </w:t>
      </w:r>
      <w:r w:rsidRPr="002F70F5">
        <w:rPr>
          <w:rFonts w:ascii="Times New Roman" w:eastAsia="Times New Roman" w:hAnsi="Times New Roman" w:cs="Times New Roman"/>
        </w:rPr>
        <w:tab/>
        <w:t>__________________________</w:t>
      </w:r>
    </w:p>
    <w:p w14:paraId="1E210452" w14:textId="77777777" w:rsidR="00EC2C8B" w:rsidRPr="002F70F5" w:rsidRDefault="00EC2C8B" w:rsidP="00EC2C8B">
      <w:pP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t xml:space="preserve">Company: </w:t>
      </w:r>
      <w:r w:rsidRPr="002F70F5">
        <w:rPr>
          <w:rFonts w:ascii="Times New Roman" w:eastAsia="Times New Roman" w:hAnsi="Times New Roman" w:cs="Times New Roman"/>
        </w:rPr>
        <w:tab/>
        <w:t>__________________________</w:t>
      </w:r>
    </w:p>
    <w:p w14:paraId="73AF802C" w14:textId="77777777" w:rsidR="00EC2C8B" w:rsidRPr="002F70F5" w:rsidRDefault="00EC2C8B" w:rsidP="00EC2C8B">
      <w:pPr>
        <w:spacing w:after="0" w:line="240" w:lineRule="auto"/>
        <w:rPr>
          <w:rFonts w:ascii="Times New Roman" w:eastAsia="Times New Roman" w:hAnsi="Times New Roman" w:cs="Times New Roman"/>
        </w:rPr>
      </w:pPr>
    </w:p>
    <w:p w14:paraId="2ED515A4"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You are hereby notified that you are not in compliance with requirements of the Contract Documents:</w:t>
      </w:r>
    </w:p>
    <w:p w14:paraId="3FABFF95" w14:textId="77777777" w:rsidR="00EC2C8B" w:rsidRPr="002F70F5" w:rsidRDefault="00EC2C8B" w:rsidP="00EC2C8B">
      <w:pPr>
        <w:spacing w:after="0" w:line="240" w:lineRule="auto"/>
        <w:jc w:val="both"/>
        <w:rPr>
          <w:rFonts w:ascii="Times New Roman" w:eastAsia="Times New Roman" w:hAnsi="Times New Roman" w:cs="Times New Roman"/>
        </w:rPr>
      </w:pPr>
    </w:p>
    <w:p w14:paraId="4478CA26"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 xml:space="preserve">Description of item(s) found not in compliance with the Contract Documents: </w:t>
      </w:r>
    </w:p>
    <w:p w14:paraId="68EFF788"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_____________________________________________________________________________________</w:t>
      </w:r>
    </w:p>
    <w:p w14:paraId="58F8138B"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_____________________________________________________________________________________</w:t>
      </w:r>
    </w:p>
    <w:p w14:paraId="40128DFE"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_____________________________________________________________________________________</w:t>
      </w:r>
    </w:p>
    <w:p w14:paraId="22DE2297" w14:textId="77777777" w:rsidR="00EC2C8B" w:rsidRPr="002F70F5" w:rsidRDefault="00EC2C8B" w:rsidP="00EC2C8B">
      <w:pPr>
        <w:spacing w:after="0" w:line="240" w:lineRule="auto"/>
        <w:jc w:val="both"/>
        <w:rPr>
          <w:rFonts w:ascii="Times New Roman" w:eastAsia="Times New Roman" w:hAnsi="Times New Roman" w:cs="Times New Roman"/>
        </w:rPr>
      </w:pPr>
    </w:p>
    <w:p w14:paraId="3EE1C21D"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This Notice of Non-Compliance is a demand of the Contract Administrator that the above identified non-compliant shall be brought into compliance with the Contract Documents by no later than the time fixed herein below. Failure on the part of the Contractor to comply with this demand within the time allowed with constitute a breach of contract and will, in addition, constitute neglect and failure to perform pursuant to which neglect and failure, the Owner will, after _____ (__) days written notice to the Contractor, be entitled under the terms of the General Conditions to make good the above mentioned deficiencies with deduction of the cost thereof from any payment due to become due to the Contractor.</w:t>
      </w:r>
    </w:p>
    <w:p w14:paraId="75E0A268" w14:textId="77777777" w:rsidR="00EC2C8B" w:rsidRPr="002F70F5" w:rsidRDefault="00EC2C8B" w:rsidP="00EC2C8B">
      <w:pPr>
        <w:spacing w:after="0" w:line="240" w:lineRule="auto"/>
        <w:jc w:val="both"/>
        <w:rPr>
          <w:rFonts w:ascii="Times New Roman" w:eastAsia="Times New Roman" w:hAnsi="Times New Roman" w:cs="Times New Roman"/>
        </w:rPr>
      </w:pPr>
    </w:p>
    <w:p w14:paraId="45C361BF"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The General Conditions provides that the Contractor shall promptly correct all items not in compliance with the Contract Documents and that the Contractor shall bear all costs of correcting such items. It is the opinion of the Contract Administrator that taking all circumstances into consideration, the Contractor must have completed the aforesaid no later than the close of the business day on __________________. The designation of the space of time allowed is not an extension of time, does not alter the pace of the construction progress schedule, and does not extend the time for making good deficiencies on any earlier notices of defective or non-conforming work or notices of non-compliance. It is the time within which the deficiencies must have been made good or the omissions supplied under pain of giving rise to a right of the Owner to have the work performed directly and promptly at the expense of the Contractor.</w:t>
      </w:r>
    </w:p>
    <w:p w14:paraId="7389C0DD" w14:textId="77777777" w:rsidR="00EC2C8B" w:rsidRPr="002F70F5" w:rsidRDefault="00EC2C8B" w:rsidP="00EC2C8B">
      <w:pPr>
        <w:spacing w:after="0" w:line="240" w:lineRule="auto"/>
        <w:jc w:val="both"/>
        <w:rPr>
          <w:rFonts w:ascii="Times New Roman" w:eastAsia="Times New Roman" w:hAnsi="Times New Roman" w:cs="Times New Roman"/>
        </w:rPr>
      </w:pPr>
    </w:p>
    <w:p w14:paraId="06B8CE62" w14:textId="77777777" w:rsidR="00EC2C8B" w:rsidRPr="002F70F5" w:rsidRDefault="00EC2C8B" w:rsidP="00EC2C8B">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 xml:space="preserve">Sincerely, </w:t>
      </w:r>
    </w:p>
    <w:p w14:paraId="7AD22EE2" w14:textId="77777777" w:rsidR="00EC2C8B" w:rsidRPr="002F70F5" w:rsidRDefault="00EC2C8B" w:rsidP="00EC2C8B">
      <w:pPr>
        <w:spacing w:after="0" w:line="240" w:lineRule="auto"/>
        <w:rPr>
          <w:rFonts w:ascii="Times New Roman" w:eastAsia="Times New Roman" w:hAnsi="Times New Roman" w:cs="Times New Roman"/>
        </w:rPr>
      </w:pPr>
    </w:p>
    <w:p w14:paraId="6C5D9786" w14:textId="77777777" w:rsidR="00EC2C8B" w:rsidRPr="002F70F5" w:rsidRDefault="00EC2C8B" w:rsidP="00EC2C8B">
      <w:pPr>
        <w:spacing w:after="0" w:line="240" w:lineRule="auto"/>
        <w:rPr>
          <w:rFonts w:ascii="Times New Roman" w:eastAsia="Times New Roman" w:hAnsi="Times New Roman" w:cs="Times New Roman"/>
        </w:rPr>
      </w:pPr>
    </w:p>
    <w:p w14:paraId="5D8AE098" w14:textId="77777777" w:rsidR="00EC2C8B" w:rsidRPr="002F70F5" w:rsidRDefault="00EC2C8B" w:rsidP="00EC2C8B">
      <w:pPr>
        <w:spacing w:after="0" w:line="240" w:lineRule="auto"/>
        <w:rPr>
          <w:rFonts w:ascii="Times New Roman" w:eastAsia="Times New Roman" w:hAnsi="Times New Roman" w:cs="Times New Roman"/>
        </w:rPr>
      </w:pPr>
    </w:p>
    <w:p w14:paraId="33D71D3B" w14:textId="77777777" w:rsidR="00EC2C8B" w:rsidRPr="002F70F5" w:rsidRDefault="00EC2C8B" w:rsidP="00EC2C8B">
      <w:pPr>
        <w:spacing w:after="0" w:line="240" w:lineRule="auto"/>
        <w:rPr>
          <w:rFonts w:ascii="Times New Roman" w:eastAsia="Times New Roman" w:hAnsi="Times New Roman" w:cs="Times New Roman"/>
          <w:szCs w:val="20"/>
        </w:rPr>
      </w:pPr>
      <w:r w:rsidRPr="002F70F5">
        <w:rPr>
          <w:rFonts w:ascii="Times New Roman" w:eastAsia="Times New Roman" w:hAnsi="Times New Roman" w:cs="Times New Roman"/>
          <w:szCs w:val="20"/>
        </w:rPr>
        <w:t xml:space="preserve">Name: </w:t>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r>
      <w:r w:rsidRPr="002F70F5">
        <w:rPr>
          <w:rFonts w:ascii="Times New Roman" w:eastAsia="Times New Roman" w:hAnsi="Times New Roman" w:cs="Times New Roman"/>
        </w:rPr>
        <w:t>__________________________</w:t>
      </w:r>
    </w:p>
    <w:p w14:paraId="5E893D7E"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Position: </w:t>
      </w:r>
      <w:r w:rsidRPr="002F70F5">
        <w:rPr>
          <w:rFonts w:ascii="Times New Roman" w:eastAsia="Times New Roman" w:hAnsi="Times New Roman" w:cs="Times New Roman"/>
        </w:rPr>
        <w:tab/>
        <w:t>__________________________</w:t>
      </w:r>
    </w:p>
    <w:p w14:paraId="5208FB8A"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Company: </w:t>
      </w:r>
      <w:r w:rsidRPr="002F70F5">
        <w:rPr>
          <w:rFonts w:ascii="Times New Roman" w:eastAsia="Times New Roman" w:hAnsi="Times New Roman" w:cs="Times New Roman"/>
        </w:rPr>
        <w:tab/>
        <w:t>__________________________</w:t>
      </w:r>
    </w:p>
    <w:p w14:paraId="3DA6C522" w14:textId="77777777" w:rsidR="00EC2C8B" w:rsidRPr="002F70F5" w:rsidRDefault="00EC2C8B" w:rsidP="00EC2C8B">
      <w:pPr>
        <w:spacing w:after="0" w:line="240" w:lineRule="auto"/>
        <w:rPr>
          <w:rFonts w:ascii="Times New Roman" w:eastAsia="Times New Roman" w:hAnsi="Times New Roman" w:cs="Times New Roman"/>
        </w:rPr>
      </w:pPr>
    </w:p>
    <w:p w14:paraId="41E587B0" w14:textId="77777777" w:rsidR="00EC2C8B" w:rsidRPr="002F70F5" w:rsidRDefault="00EC2C8B" w:rsidP="00EC2C8B">
      <w:pPr>
        <w:spacing w:after="0" w:line="240" w:lineRule="auto"/>
        <w:rPr>
          <w:rFonts w:ascii="Times New Roman" w:eastAsia="Times New Roman" w:hAnsi="Times New Roman" w:cs="Times New Roman"/>
        </w:rPr>
      </w:pPr>
    </w:p>
    <w:p w14:paraId="1D9338B7"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CC: </w:t>
      </w:r>
      <w:r w:rsidRPr="002F70F5">
        <w:rPr>
          <w:rFonts w:ascii="Times New Roman" w:eastAsia="Times New Roman" w:hAnsi="Times New Roman" w:cs="Times New Roman"/>
        </w:rPr>
        <w:tab/>
        <w:t xml:space="preserve">Owner Representative: </w:t>
      </w:r>
      <w:r w:rsidRPr="002F70F5">
        <w:rPr>
          <w:rFonts w:ascii="Times New Roman" w:eastAsia="Times New Roman" w:hAnsi="Times New Roman" w:cs="Times New Roman"/>
        </w:rPr>
        <w:tab/>
        <w:t xml:space="preserve">__________________________ </w:t>
      </w:r>
    </w:p>
    <w:p w14:paraId="33F38CCA" w14:textId="77777777" w:rsidR="00EC2C8B" w:rsidRPr="002F70F5" w:rsidRDefault="00EC2C8B" w:rsidP="00EC2C8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SBA Representative:</w:t>
      </w:r>
      <w:r w:rsidRPr="002F70F5">
        <w:rPr>
          <w:rFonts w:ascii="Times New Roman" w:eastAsia="Times New Roman" w:hAnsi="Times New Roman" w:cs="Times New Roman"/>
        </w:rPr>
        <w:tab/>
        <w:t xml:space="preserve">__________________________ </w:t>
      </w:r>
    </w:p>
    <w:p w14:paraId="7F7413C0" w14:textId="2326B14D" w:rsidR="00EC2C8B" w:rsidRPr="00EC2C8B" w:rsidRDefault="00EC2C8B" w:rsidP="00EC2C8B">
      <w:pPr>
        <w:rPr>
          <w:rFonts w:ascii="Times New Roman" w:eastAsia="Times New Roman" w:hAnsi="Times New Roman" w:cs="Times New Roman"/>
        </w:rPr>
      </w:pPr>
      <w:r w:rsidRPr="002F70F5">
        <w:rPr>
          <w:rFonts w:ascii="Times New Roman" w:eastAsia="Times New Roman" w:hAnsi="Times New Roman" w:cs="Times New Roman"/>
        </w:rPr>
        <w:tab/>
        <w:t xml:space="preserve">Clerk-of-the-Works: </w:t>
      </w:r>
      <w:r w:rsidRPr="002F70F5">
        <w:rPr>
          <w:rFonts w:ascii="Times New Roman" w:eastAsia="Times New Roman" w:hAnsi="Times New Roman" w:cs="Times New Roman"/>
        </w:rPr>
        <w:tab/>
        <w:t>__________________________</w:t>
      </w:r>
    </w:p>
    <w:sectPr w:rsidR="00EC2C8B" w:rsidRPr="00EC2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66A47"/>
    <w:multiLevelType w:val="hybridMultilevel"/>
    <w:tmpl w:val="D24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4A"/>
    <w:rsid w:val="00255A94"/>
    <w:rsid w:val="0051634A"/>
    <w:rsid w:val="007166CD"/>
    <w:rsid w:val="00A0614C"/>
    <w:rsid w:val="00A93407"/>
    <w:rsid w:val="00D674C1"/>
    <w:rsid w:val="00EC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C1C"/>
  <w15:chartTrackingRefBased/>
  <w15:docId w15:val="{EF299055-9E21-4FFB-8D71-147C22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407"/>
    <w:pPr>
      <w:spacing w:after="0" w:line="240" w:lineRule="auto"/>
      <w:ind w:left="72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A307B-9396-40A3-930F-1BBCDE8BDC7D}"/>
</file>

<file path=customXml/itemProps2.xml><?xml version="1.0" encoding="utf-8"?>
<ds:datastoreItem xmlns:ds="http://schemas.openxmlformats.org/officeDocument/2006/customXml" ds:itemID="{8E3F1A1C-E2A5-467A-B818-720177213E36}"/>
</file>

<file path=customXml/itemProps3.xml><?xml version="1.0" encoding="utf-8"?>
<ds:datastoreItem xmlns:ds="http://schemas.openxmlformats.org/officeDocument/2006/customXml" ds:itemID="{D0B50AA6-A718-427D-BF6D-76A00FFF4771}"/>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2019-09-03T19:23:00Z</cp:lastPrinted>
  <dcterms:created xsi:type="dcterms:W3CDTF">2019-09-03T19:26:00Z</dcterms:created>
  <dcterms:modified xsi:type="dcterms:W3CDTF">2019-09-03T19:26:00Z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